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D2" w:rsidRPr="0080055F" w:rsidRDefault="00C41AC6" w:rsidP="00F56CD2">
      <w:pPr>
        <w:spacing w:before="100" w:beforeAutospacing="1" w:after="100" w:afterAutospacing="1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Wózek dziecięcy MOI XL marki CAVOE – system ogrzewania, podnóżek 2w1, rośnie razem z dzieckiem</w:t>
      </w:r>
    </w:p>
    <w:p w:rsidR="00F56CD2" w:rsidRDefault="00F56CD2" w:rsidP="00F56CD2">
      <w:pPr>
        <w:spacing w:before="100" w:beforeAutospacing="1" w:after="100" w:afterAutospacing="1" w:line="240" w:lineRule="auto"/>
        <w:rPr>
          <w:rFonts w:cs="Calibri"/>
        </w:rPr>
      </w:pPr>
    </w:p>
    <w:p w:rsidR="00C15478" w:rsidRDefault="00C15478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Wózek dziecięcy </w:t>
      </w:r>
      <w:r w:rsidR="00AC4640">
        <w:rPr>
          <w:rFonts w:cs="Calibri"/>
        </w:rPr>
        <w:t>MOI</w:t>
      </w:r>
      <w:r w:rsidR="00C41AC6">
        <w:rPr>
          <w:rFonts w:cs="Calibri"/>
        </w:rPr>
        <w:t xml:space="preserve"> XL jest najnowszym i z pewnością najlepszym produktem marki CAVOE z serii MOI. Gabaryty wózka idealnie wpasowują się w najnowsze rynkowe trendy. MOI XL jest większy od swoich poprzedników z serii MOI, ale nadal pozostaje lekkim kompaktowym wózkiem wielofunkcyjnym. Zarówno siedzisko jak i gondola zostały poszerzone, co po pierwsze zwiększa komfort dziecka, po drugie sprawia, że wózek jest bardziej stabilny i wygodniejszy w prowadzeniu. Większe koła poradzą sobie również w trudniejszym terenie. Nadal pozostają jednak lekkie i bezobsługowe dzięki zastosowaniu opon z elastomeru poliuretanowego, który jest obecnie najlepszym dostępnym tworzywem do produkcji kół w wózkach dziecięcych.</w:t>
      </w:r>
    </w:p>
    <w:p w:rsidR="00D6143F" w:rsidRDefault="00C41AC6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Nowe MOI XL nie jest jedynie większą wersją poprzednich modeli wózków z serii MOI. Jest on również innowacyjnym produktem posiadającym szereg praktycznych funkcji, które wyróżniają go z pośród oferty konkurencji</w:t>
      </w:r>
      <w:r w:rsidR="00D6143F">
        <w:rPr>
          <w:rFonts w:cs="Calibri"/>
        </w:rPr>
        <w:t>:</w:t>
      </w:r>
    </w:p>
    <w:p w:rsidR="00D6143F" w:rsidRDefault="00D6143F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SYSTEM </w:t>
      </w:r>
      <w:r w:rsidR="003114A2">
        <w:rPr>
          <w:rFonts w:cs="Calibri"/>
        </w:rPr>
        <w:t>OGRZEWANIA – W</w:t>
      </w:r>
      <w:r>
        <w:rPr>
          <w:rFonts w:cs="Calibri"/>
        </w:rPr>
        <w:t xml:space="preserve">ózek dziecięcy MOI XL jest przystosowany do montażu paneli grzewczych z przewodem USB. W materacyku gondoli oraz w siedzisku spacerowym znajdują się specjalnie przygotowane kieszenie, w których można umieścić panele grzewcze zasilane z urządzeń typu </w:t>
      </w:r>
      <w:proofErr w:type="spellStart"/>
      <w:r>
        <w:rPr>
          <w:rFonts w:cs="Calibri"/>
        </w:rPr>
        <w:t>powerbank</w:t>
      </w:r>
      <w:proofErr w:type="spellEnd"/>
      <w:r>
        <w:rPr>
          <w:rFonts w:cs="Calibri"/>
        </w:rPr>
        <w:t xml:space="preserve"> lub innych przenośnych nośników energii z gniazdem USB. W wyposażeniu wózka znajduje się specjalna saszetka na </w:t>
      </w:r>
      <w:proofErr w:type="spellStart"/>
      <w:r>
        <w:rPr>
          <w:rFonts w:cs="Calibri"/>
        </w:rPr>
        <w:t>powerbank</w:t>
      </w:r>
      <w:proofErr w:type="spellEnd"/>
      <w:r>
        <w:rPr>
          <w:rFonts w:cs="Calibri"/>
        </w:rPr>
        <w:t xml:space="preserve">, którą można zamontować w wyznaczonych miejscach i doprowadzić do niej przewód USB poprzez system przelotek zastosowanych w tapicerce wózka. Panele grzewcze są całkowicie bezpieczne i od dawna stosowane są w odzieży typu </w:t>
      </w:r>
      <w:proofErr w:type="spellStart"/>
      <w:r>
        <w:rPr>
          <w:rFonts w:cs="Calibri"/>
        </w:rPr>
        <w:t>outdoor</w:t>
      </w:r>
      <w:proofErr w:type="spellEnd"/>
      <w:r>
        <w:rPr>
          <w:rFonts w:cs="Calibri"/>
        </w:rPr>
        <w:t>. Dają przyjemne ciepło i idealnie sprawdzą się w zimnych miesiącach. MOI XL jest pierwszym wózkiem dzi</w:t>
      </w:r>
      <w:r w:rsidR="003114A2">
        <w:rPr>
          <w:rFonts w:cs="Calibri"/>
        </w:rPr>
        <w:t>ecięcym, w którym zastosowana tę</w:t>
      </w:r>
      <w:r>
        <w:rPr>
          <w:rFonts w:cs="Calibri"/>
        </w:rPr>
        <w:t xml:space="preserve"> technolog</w:t>
      </w:r>
      <w:r w:rsidR="003114A2">
        <w:rPr>
          <w:rFonts w:cs="Calibri"/>
        </w:rPr>
        <w:t>ię.</w:t>
      </w:r>
    </w:p>
    <w:p w:rsidR="00D6143F" w:rsidRDefault="00D6143F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PO</w:t>
      </w:r>
      <w:r w:rsidR="003114A2">
        <w:rPr>
          <w:rFonts w:cs="Calibri"/>
        </w:rPr>
        <w:t>DNÓŻEK 2 W 1 – Wielu rodziców ma</w:t>
      </w:r>
      <w:r>
        <w:rPr>
          <w:rFonts w:cs="Calibri"/>
        </w:rPr>
        <w:t xml:space="preserve"> dylemat, czy wybrać wózek z podnóżkiem zakończonym stopniem </w:t>
      </w:r>
      <w:r w:rsidR="00E51E10">
        <w:rPr>
          <w:rFonts w:cs="Calibri"/>
        </w:rPr>
        <w:t>czy taki wykończony na płasko. Każdy z nich ma swoje zalety i inne przeznaczenie. Z wózkiem dziecięcym MOI XL marki CAVOE możesz mieć jedno i drugie. Stopień doskonale sprawdzi się dla mniejszych dzieci przewożonych w pozycji siedzącej. Nóżki dziecka nie będą zwisać w powietrzu. Stopień zapewni wygodne podparcie i poczucie bezpieczeństwa. Gdy jednak Twoje dziecko będzie już większe lub gdy przewozisz dziecko w pozycji leżącej masz możliwość złożyć stopień i ukryć go w schowku pod tapicerką podnóżka. W ten sposób uzyskasz całkowicie płaski podnóżek, który umożliwi większemu dziecku sięgnąć nóżkami do stopnia w dolnej części stelaża (między przednimi kołami), a dziecko w pozycji leżącej będzie miało możliwość wysunąć nóżki poza podnóżek.</w:t>
      </w:r>
    </w:p>
    <w:p w:rsidR="00E51E10" w:rsidRDefault="00E51E10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REGULACJA WYSOKOŚCI BUDKI – Jak połączyć małe rozmiary wózka po jego złożeniu z dużym siedziskiem, które wystarczy również dla większych dzieci do 22 kg? Rozwiązaniem jest regulowana wysokość budki przeciwsłonecznej. Przekładane siedziska posiadają budki zamontowane na stelażu oparcia co ogranicza wysokość budki (</w:t>
      </w:r>
      <w:r w:rsidR="00937447">
        <w:rPr>
          <w:rFonts w:cs="Calibri"/>
        </w:rPr>
        <w:t xml:space="preserve">ponieważ </w:t>
      </w:r>
      <w:r>
        <w:rPr>
          <w:rFonts w:cs="Calibri"/>
        </w:rPr>
        <w:t>budka nie może</w:t>
      </w:r>
      <w:r w:rsidR="003114A2">
        <w:rPr>
          <w:rFonts w:cs="Calibri"/>
        </w:rPr>
        <w:t xml:space="preserve"> być zamontowana na stelażu</w:t>
      </w:r>
      <w:r w:rsidR="00937447">
        <w:rPr>
          <w:rFonts w:cs="Calibri"/>
        </w:rPr>
        <w:t xml:space="preserve"> wóz</w:t>
      </w:r>
      <w:r>
        <w:rPr>
          <w:rFonts w:cs="Calibri"/>
        </w:rPr>
        <w:t>ka</w:t>
      </w:r>
      <w:r w:rsidR="00937447">
        <w:rPr>
          <w:rFonts w:cs="Calibri"/>
        </w:rPr>
        <w:t>). MOI XL posiada innowacyjny system 3-stopniowej regulacji wysokości budki w stosunku do końca oparcia. Regulacja pozwala na podniesienie budki o 8 cm co wydłuża możliwość wygodnego korzystania z siedziska o dodatkowy rok. Aby jednak nadal uzyskać mały rozmiar złożonego wózka, wystarczy obniżyć budkę przed jego złożeniem.</w:t>
      </w:r>
    </w:p>
    <w:p w:rsidR="00937447" w:rsidRDefault="00937447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TELESKOPOWY STSTEM SKŁADANIA – Wózek MOI XL, tak jak wszystkie modele wózków dziecięcych z serii MOI, posiada wyjątkowy teleskopowy system składania. Dzięki niemu wózek możesz złożyć razem z siedziskiem zamontowanym w obu kierunkach przy użyciu jednej ręki. Wózek po złożeniu </w:t>
      </w:r>
      <w:r>
        <w:rPr>
          <w:rFonts w:cs="Calibri"/>
        </w:rPr>
        <w:lastRenderedPageBreak/>
        <w:t>nadal stoi na wszystkich 4 kołach, a jego tapicerka oraz inne elementy nie mają kontaktu z podłożem, więc nie ma ryzyka zabrudzenia czy zadrapania. Złożony wózek automatycznie zablokuje się, dzięki czemu można go łatwo i wygodnie przenosić. Możesz go również postawić w pozycji pionowej i przenosić trzym</w:t>
      </w:r>
      <w:r w:rsidR="003114A2">
        <w:rPr>
          <w:rFonts w:cs="Calibri"/>
        </w:rPr>
        <w:t>ając z rączkę. Dodatkową funkcją</w:t>
      </w:r>
      <w:r>
        <w:rPr>
          <w:rFonts w:cs="Calibri"/>
        </w:rPr>
        <w:t xml:space="preserve"> jest możliwość c</w:t>
      </w:r>
      <w:r w:rsidR="003114A2">
        <w:rPr>
          <w:rFonts w:cs="Calibri"/>
        </w:rPr>
        <w:t>iągnięcia złożonego wózka jak</w:t>
      </w:r>
      <w:r>
        <w:rPr>
          <w:rFonts w:cs="Calibri"/>
        </w:rPr>
        <w:t xml:space="preserve"> walizki. Wystarczy wysunąć teleskopową rączkę i </w:t>
      </w:r>
      <w:r w:rsidR="000614C2">
        <w:rPr>
          <w:rFonts w:cs="Calibri"/>
        </w:rPr>
        <w:t>ciągnąć wózek na przednich kołach. Powyższe funkcje sprawiają, że wózki z serii MOI od lat są najwygodniejszymi wózkami dziecięcymi na rynku pod kątem składania.</w:t>
      </w:r>
    </w:p>
    <w:p w:rsidR="00C15478" w:rsidRDefault="000614C2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PRZYCISKI Z PAMIĘCIĄ - </w:t>
      </w:r>
      <w:r w:rsidR="00C15478">
        <w:rPr>
          <w:rFonts w:cs="Calibri"/>
        </w:rPr>
        <w:t>G</w:t>
      </w:r>
      <w:r>
        <w:rPr>
          <w:rFonts w:cs="Calibri"/>
        </w:rPr>
        <w:t>ondola do wózka dziecięcego MOI XL może być zdemontowana przy użyciu jednej ręki</w:t>
      </w:r>
      <w:r w:rsidR="00C15478">
        <w:rPr>
          <w:rFonts w:cs="Calibri"/>
        </w:rPr>
        <w:t xml:space="preserve"> dzięki zastosowaniu p</w:t>
      </w:r>
      <w:r w:rsidR="00A104EA">
        <w:rPr>
          <w:rFonts w:cs="Calibri"/>
        </w:rPr>
        <w:t xml:space="preserve">rzycisków z pamięcią (funkcja </w:t>
      </w:r>
      <w:proofErr w:type="spellStart"/>
      <w:r w:rsidR="00A104EA">
        <w:rPr>
          <w:rFonts w:cs="Calibri"/>
        </w:rPr>
        <w:t>Memory</w:t>
      </w:r>
      <w:proofErr w:type="spellEnd"/>
      <w:r w:rsidR="00A104EA">
        <w:rPr>
          <w:rFonts w:cs="Calibri"/>
        </w:rPr>
        <w:t xml:space="preserve"> </w:t>
      </w:r>
      <w:proofErr w:type="spellStart"/>
      <w:r w:rsidR="00A104EA">
        <w:rPr>
          <w:rFonts w:cs="Calibri"/>
        </w:rPr>
        <w:t>Buttons</w:t>
      </w:r>
      <w:proofErr w:type="spellEnd"/>
      <w:r w:rsidR="00C15478">
        <w:rPr>
          <w:rFonts w:cs="Calibri"/>
        </w:rPr>
        <w:t>). Po prostu wciśnij przyciski po obu stronach gondoli i unieś ją do góry trzymając za wygodny uchwyt w budce.</w:t>
      </w:r>
    </w:p>
    <w:p w:rsidR="000614C2" w:rsidRDefault="000614C2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DOSKONAŁA WENTYLACJA – Wózek MOI XL jest idealnym wózkiem całorocznym. Oprócz wspomnianego wcześniej systemu ogrzewania, który świetnie sprawdzi się w zimnych miesiącach, wózek posiada również rewelacyjną wentylację niezbędną w upalne letnie dni. Gondola posiada aż 3 duże panele wentylacyjne: po jednym z przodu i z tyłu gondoli oraz w budce przeciwsłonecznej. Taki układ zapewnia optymalny przewiew i cyrkulację powietrza. Siedzisko posiada system wentylacji w oparciu oraz w budce przeciwsłonecznej.</w:t>
      </w:r>
    </w:p>
    <w:p w:rsidR="00410C6B" w:rsidRDefault="000614C2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ANTYPOŚLIZGOWA WSTAWKA W SIEDZISKU – Dzieci przewożone w siedzisku spacerowym mają tendencję do ześlizgiwania się w stronę krawędzi siedziska, co ma negatywny wpływ na kręgosłup dziecka oraz bezpieczeństwo przewożenia. Siedzisko wózka MOI XL posiada wstawkę wykonaną z antypoślizgowej </w:t>
      </w:r>
      <w:proofErr w:type="spellStart"/>
      <w:r>
        <w:rPr>
          <w:rFonts w:cs="Calibri"/>
        </w:rPr>
        <w:t>silikonowanej</w:t>
      </w:r>
      <w:proofErr w:type="spellEnd"/>
      <w:r>
        <w:rPr>
          <w:rFonts w:cs="Calibri"/>
        </w:rPr>
        <w:t xml:space="preserve"> tkaniny, która pomaga utrzymać dziecko w najbardziej ergonomicznej i bezpiecznej dla</w:t>
      </w:r>
      <w:r w:rsidR="00915E7E">
        <w:rPr>
          <w:rFonts w:cs="Calibri"/>
        </w:rPr>
        <w:t xml:space="preserve"> kręgosłupa pozycji. </w:t>
      </w:r>
    </w:p>
    <w:p w:rsidR="00915E7E" w:rsidRPr="00FD20C2" w:rsidRDefault="00915E7E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MAGNETYCZNE KLAMRY – Siedzisko wyposażone jest w pięciopunktowe pasy bezpieczeństwa połączone magnetycznymi klamrami. Magnetyczne klamry są niezwykle wygodne w użyciu i praktycznie uniemożliwiają nieprawidłowe zapięcie pasów. W połączeniu z uchylną barierką, magnetyczne klamry zapewniają łatwe i szybki usadzanie dziecka w wózku.</w:t>
      </w:r>
    </w:p>
    <w:p w:rsidR="00816319" w:rsidRPr="00FD20C2" w:rsidRDefault="00FD20C2" w:rsidP="00F56CD2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Wózek dziecięcy </w:t>
      </w:r>
      <w:r w:rsidR="00410C6B" w:rsidRPr="00FD20C2">
        <w:rPr>
          <w:rFonts w:cs="Calibri"/>
        </w:rPr>
        <w:t>MOI</w:t>
      </w:r>
      <w:r>
        <w:rPr>
          <w:rFonts w:cs="Calibri"/>
        </w:rPr>
        <w:t xml:space="preserve"> XL marki CAVOE można zakupić</w:t>
      </w:r>
      <w:r w:rsidR="00410C6B" w:rsidRPr="00FD20C2">
        <w:rPr>
          <w:rFonts w:cs="Calibri"/>
        </w:rPr>
        <w:t xml:space="preserve"> jako wózek</w:t>
      </w:r>
      <w:r>
        <w:rPr>
          <w:rFonts w:cs="Calibri"/>
        </w:rPr>
        <w:t xml:space="preserve"> spacerowy lub w postaci zestawów 2 w 1 z gondolą oraz 3 w 1 z gon</w:t>
      </w:r>
      <w:r w:rsidR="003114A2">
        <w:rPr>
          <w:rFonts w:cs="Calibri"/>
        </w:rPr>
        <w:t>dolą i fotelikiem samochodowym. Dedykowane foteliki marki CAVOE to PEU, PEU PRO oraz AI</w:t>
      </w:r>
      <w:r w:rsidR="00410C6B" w:rsidRPr="00FD20C2">
        <w:rPr>
          <w:rFonts w:cs="Calibri"/>
        </w:rPr>
        <w:t xml:space="preserve">. Dzięki </w:t>
      </w:r>
      <w:r w:rsidR="00C15478" w:rsidRPr="00FD20C2">
        <w:rPr>
          <w:rFonts w:cs="Calibri"/>
        </w:rPr>
        <w:t>możliwości dokupienia uniwersalnych adapterów</w:t>
      </w:r>
      <w:r w:rsidR="00410C6B" w:rsidRPr="00FD20C2">
        <w:rPr>
          <w:rFonts w:cs="Calibri"/>
        </w:rPr>
        <w:t xml:space="preserve"> </w:t>
      </w:r>
      <w:r>
        <w:rPr>
          <w:rFonts w:cs="Calibri"/>
        </w:rPr>
        <w:t>istnieje możliwość zamontowania</w:t>
      </w:r>
      <w:r w:rsidR="00410C6B" w:rsidRPr="00FD20C2">
        <w:rPr>
          <w:rFonts w:cs="Calibri"/>
        </w:rPr>
        <w:t xml:space="preserve"> fotelików innych znanych globalnych marek </w:t>
      </w:r>
      <w:r w:rsidRPr="00FD20C2">
        <w:rPr>
          <w:rFonts w:cs="Calibri"/>
        </w:rPr>
        <w:t xml:space="preserve">na stelażu wózka </w:t>
      </w:r>
      <w:r w:rsidR="00410C6B" w:rsidRPr="00FD20C2">
        <w:rPr>
          <w:rFonts w:cs="Calibri"/>
        </w:rPr>
        <w:t>(szczegółowa lista fotelików dostępna u sprzedawców).</w:t>
      </w:r>
    </w:p>
    <w:p w:rsidR="00410C6B" w:rsidRPr="00FD20C2" w:rsidRDefault="00410C6B" w:rsidP="00F56CD2">
      <w:pPr>
        <w:spacing w:before="100" w:beforeAutospacing="1" w:after="100" w:afterAutospacing="1" w:line="240" w:lineRule="auto"/>
        <w:rPr>
          <w:rFonts w:cs="Calibri"/>
        </w:rPr>
      </w:pPr>
      <w:r w:rsidRPr="00FD20C2">
        <w:rPr>
          <w:rFonts w:cs="Calibri"/>
        </w:rPr>
        <w:t>Siedzisko wózka MOI</w:t>
      </w:r>
      <w:r w:rsidR="00FD20C2">
        <w:rPr>
          <w:rFonts w:cs="Calibri"/>
        </w:rPr>
        <w:t xml:space="preserve"> XL</w:t>
      </w:r>
      <w:r w:rsidRPr="00FD20C2">
        <w:rPr>
          <w:rFonts w:cs="Calibri"/>
        </w:rPr>
        <w:t xml:space="preserve"> certyfikowane jest dla dzieci od</w:t>
      </w:r>
      <w:r w:rsidR="00FD20C2">
        <w:rPr>
          <w:rFonts w:cs="Calibri"/>
        </w:rPr>
        <w:t xml:space="preserve"> narodzin do 22 kg. </w:t>
      </w:r>
      <w:r w:rsidR="00E55663">
        <w:rPr>
          <w:rFonts w:cs="Calibri"/>
        </w:rPr>
        <w:t xml:space="preserve">Może być montowane w obu kierunkach, dzięki czemu młodsze dzieci, które często zasypiają podczas spaceru, można przewozić tyłem do kierunku jazdy (przodem do rodzica), a gdy dziecko jest już większe i bardziej ciekawe świata możemy zamontować siedzisko przodem do kierunku jazdy. Można powiedzieć, że siedzisko wózka MOI XL rośnie razem z dzieckiem. </w:t>
      </w:r>
      <w:r w:rsidR="00FD20C2">
        <w:rPr>
          <w:rFonts w:cs="Calibri"/>
        </w:rPr>
        <w:t>Posiada regulowaną wysokość budki przeciwsłonecznej</w:t>
      </w:r>
      <w:r w:rsidR="00E55663">
        <w:rPr>
          <w:rFonts w:cs="Calibri"/>
        </w:rPr>
        <w:t>, która pozwala na używanie wózka nawet o rok dłużej oraz innowacyjny podnóżek 2 w 1, który może być całkowicie płaski lub zakończony plastikowym stopniem. Antypoślizgowa wstawka</w:t>
      </w:r>
      <w:r w:rsidR="00FD20C2">
        <w:rPr>
          <w:rFonts w:cs="Calibri"/>
        </w:rPr>
        <w:t xml:space="preserve"> </w:t>
      </w:r>
      <w:r w:rsidR="00E55663">
        <w:rPr>
          <w:rFonts w:cs="Calibri"/>
        </w:rPr>
        <w:t>zapobiega zsuwani się dziecka i pomaga utrzymać zdrową dla kręgosłupa pozycję. W górnej części oparcia znajduje się wygodna poduszka. Siedzisko zapewnia wygodny dostęp do dz</w:t>
      </w:r>
      <w:r w:rsidR="003114A2">
        <w:rPr>
          <w:rFonts w:cs="Calibri"/>
        </w:rPr>
        <w:t>iecka dzięki magnetycznym klamrom</w:t>
      </w:r>
      <w:r w:rsidR="00E55663">
        <w:rPr>
          <w:rFonts w:cs="Calibri"/>
        </w:rPr>
        <w:t xml:space="preserve"> pasów bezpieczeństwa oraz uchylnej barierce. Co ważne, wózek MOI XL składa się razem z siedziskiem w obu kierunkach.</w:t>
      </w:r>
    </w:p>
    <w:p w:rsidR="00816319" w:rsidRPr="00E55663" w:rsidRDefault="00E53B7B" w:rsidP="00F56CD2">
      <w:pPr>
        <w:spacing w:before="100" w:beforeAutospacing="1" w:after="100" w:afterAutospacing="1" w:line="240" w:lineRule="auto"/>
        <w:rPr>
          <w:rFonts w:cs="Calibri"/>
        </w:rPr>
      </w:pPr>
      <w:r w:rsidRPr="00E55663">
        <w:rPr>
          <w:rFonts w:cs="Calibri"/>
        </w:rPr>
        <w:t>Gondola wózka MOI</w:t>
      </w:r>
      <w:r w:rsidR="00E55663">
        <w:rPr>
          <w:rFonts w:cs="Calibri"/>
        </w:rPr>
        <w:t xml:space="preserve"> XL</w:t>
      </w:r>
      <w:r w:rsidRPr="00E55663">
        <w:rPr>
          <w:rFonts w:cs="Calibri"/>
        </w:rPr>
        <w:t xml:space="preserve"> jest duża i wygodna. Jej wewnętrzna długość to 78 cm, więc z pewnością wystarczy do czasu jak dzie</w:t>
      </w:r>
      <w:r w:rsidR="006C5AB9">
        <w:rPr>
          <w:rFonts w:cs="Calibri"/>
        </w:rPr>
        <w:t>cko przesiądzie się do spacerówki</w:t>
      </w:r>
      <w:r w:rsidRPr="00E55663">
        <w:rPr>
          <w:rFonts w:cs="Calibri"/>
        </w:rPr>
        <w:t>. Gondola jest bardzo lekka i zgrabna. Można ją złożyć na płasko na czas transportu</w:t>
      </w:r>
      <w:r w:rsidR="000269E3">
        <w:rPr>
          <w:rFonts w:cs="Calibri"/>
        </w:rPr>
        <w:t xml:space="preserve"> lub przechowywania. W dolnej części gondoli znajdują</w:t>
      </w:r>
      <w:r w:rsidRPr="00E55663">
        <w:rPr>
          <w:rFonts w:cs="Calibri"/>
        </w:rPr>
        <w:t xml:space="preserve"> </w:t>
      </w:r>
      <w:r w:rsidRPr="00E55663">
        <w:rPr>
          <w:rFonts w:cs="Calibri"/>
        </w:rPr>
        <w:lastRenderedPageBreak/>
        <w:t xml:space="preserve">się </w:t>
      </w:r>
      <w:r w:rsidR="000269E3">
        <w:rPr>
          <w:rFonts w:cs="Calibri"/>
        </w:rPr>
        <w:t>dwa duże</w:t>
      </w:r>
      <w:r w:rsidRPr="00E55663">
        <w:rPr>
          <w:rFonts w:cs="Calibri"/>
        </w:rPr>
        <w:t xml:space="preserve"> panel</w:t>
      </w:r>
      <w:r w:rsidR="000269E3">
        <w:rPr>
          <w:rFonts w:cs="Calibri"/>
        </w:rPr>
        <w:t>e wentylacyjne, które</w:t>
      </w:r>
      <w:r w:rsidRPr="00E55663">
        <w:rPr>
          <w:rFonts w:cs="Calibri"/>
        </w:rPr>
        <w:t xml:space="preserve"> w połączeniu z wentylatorem</w:t>
      </w:r>
      <w:r w:rsidR="00816319" w:rsidRPr="00E55663">
        <w:rPr>
          <w:rFonts w:cs="Calibri"/>
        </w:rPr>
        <w:t xml:space="preserve"> w budce, dosko</w:t>
      </w:r>
      <w:r w:rsidR="000269E3">
        <w:rPr>
          <w:rFonts w:cs="Calibri"/>
        </w:rPr>
        <w:t>nale sprawdzą</w:t>
      </w:r>
      <w:r w:rsidR="00816319" w:rsidRPr="00E55663">
        <w:rPr>
          <w:rFonts w:cs="Calibri"/>
        </w:rPr>
        <w:t xml:space="preserve"> się ciepłe letnie dni. Gondola posiada plastikowe stopki, dzięki czemu nie ubrudzi się po postawieniu na ziemi.</w:t>
      </w:r>
      <w:r w:rsidR="00081607" w:rsidRPr="00E55663">
        <w:rPr>
          <w:rFonts w:cs="Calibri"/>
        </w:rPr>
        <w:t xml:space="preserve"> Funkcja </w:t>
      </w:r>
      <w:proofErr w:type="spellStart"/>
      <w:r w:rsidR="00081607" w:rsidRPr="00E55663">
        <w:rPr>
          <w:rFonts w:cs="Calibri"/>
        </w:rPr>
        <w:t>Memory</w:t>
      </w:r>
      <w:proofErr w:type="spellEnd"/>
      <w:r w:rsidR="00081607" w:rsidRPr="00E55663">
        <w:rPr>
          <w:rFonts w:cs="Calibri"/>
        </w:rPr>
        <w:t xml:space="preserve"> </w:t>
      </w:r>
      <w:proofErr w:type="spellStart"/>
      <w:r w:rsidR="00081607" w:rsidRPr="00E55663">
        <w:rPr>
          <w:rFonts w:cs="Calibri"/>
        </w:rPr>
        <w:t>Buttons</w:t>
      </w:r>
      <w:proofErr w:type="spellEnd"/>
      <w:r w:rsidR="00081607" w:rsidRPr="00E55663">
        <w:rPr>
          <w:rFonts w:cs="Calibri"/>
        </w:rPr>
        <w:t xml:space="preserve"> (przyciski z pamięcią) umożliwia wygodny demontaż </w:t>
      </w:r>
      <w:r w:rsidR="000269E3">
        <w:rPr>
          <w:rFonts w:cs="Calibri"/>
        </w:rPr>
        <w:t xml:space="preserve">gondoli </w:t>
      </w:r>
      <w:r w:rsidR="006C5AB9">
        <w:rPr>
          <w:rFonts w:cs="Calibri"/>
        </w:rPr>
        <w:t>jedną ręką</w:t>
      </w:r>
      <w:r w:rsidR="00081607" w:rsidRPr="00E55663">
        <w:rPr>
          <w:rFonts w:cs="Calibri"/>
        </w:rPr>
        <w:t>.</w:t>
      </w:r>
    </w:p>
    <w:p w:rsidR="00816319" w:rsidRPr="000269E3" w:rsidRDefault="00816319" w:rsidP="00F56CD2">
      <w:pPr>
        <w:spacing w:before="100" w:beforeAutospacing="1" w:after="100" w:afterAutospacing="1" w:line="240" w:lineRule="auto"/>
        <w:rPr>
          <w:rFonts w:cs="Calibri"/>
        </w:rPr>
      </w:pPr>
      <w:r w:rsidRPr="000269E3">
        <w:rPr>
          <w:rFonts w:cs="Calibri"/>
        </w:rPr>
        <w:t>Duży koszyk na zakupy pomieści niezbędne bagaże, ale jeśli potrzebujesz dodatkowej przestrzeni, to może</w:t>
      </w:r>
      <w:r w:rsidR="00524AAC" w:rsidRPr="000269E3">
        <w:rPr>
          <w:rFonts w:cs="Calibri"/>
        </w:rPr>
        <w:t>sz</w:t>
      </w:r>
      <w:r w:rsidRPr="000269E3">
        <w:rPr>
          <w:rFonts w:cs="Calibri"/>
        </w:rPr>
        <w:t xml:space="preserve"> dokupić </w:t>
      </w:r>
      <w:r w:rsidR="000269E3">
        <w:rPr>
          <w:rFonts w:cs="Calibri"/>
        </w:rPr>
        <w:t xml:space="preserve">stylową i </w:t>
      </w:r>
      <w:r w:rsidRPr="000269E3">
        <w:rPr>
          <w:rFonts w:cs="Calibri"/>
        </w:rPr>
        <w:t>praktyczną torbę zawieszaną na prowadnicy wózka.</w:t>
      </w:r>
      <w:r w:rsidR="000269E3">
        <w:rPr>
          <w:rFonts w:cs="Calibri"/>
        </w:rPr>
        <w:t xml:space="preserve"> Torba produkowana jest przez specjalistycznego producenta torebek damskich,</w:t>
      </w:r>
      <w:r w:rsidR="006C5AB9">
        <w:rPr>
          <w:rFonts w:cs="Calibri"/>
        </w:rPr>
        <w:t xml:space="preserve"> dzięki czemu sprosta oczekiwaniom</w:t>
      </w:r>
      <w:r w:rsidR="000269E3">
        <w:rPr>
          <w:rFonts w:cs="Calibri"/>
        </w:rPr>
        <w:t xml:space="preserve"> nawet najbardziej wymagających użytkowniczek. </w:t>
      </w:r>
    </w:p>
    <w:p w:rsidR="00816319" w:rsidRPr="006E5683" w:rsidRDefault="00816319" w:rsidP="00F56CD2">
      <w:pPr>
        <w:spacing w:before="100" w:beforeAutospacing="1" w:after="100" w:afterAutospacing="1" w:line="240" w:lineRule="auto"/>
        <w:rPr>
          <w:rFonts w:cs="Calibri"/>
          <w:color w:val="FF0000"/>
        </w:rPr>
      </w:pPr>
      <w:r w:rsidRPr="000269E3">
        <w:rPr>
          <w:rFonts w:cs="Calibri"/>
        </w:rPr>
        <w:t>W zestawie z wózkiem w wersji spacerowej otrzymu</w:t>
      </w:r>
      <w:r w:rsidR="000269E3">
        <w:rPr>
          <w:rFonts w:cs="Calibri"/>
        </w:rPr>
        <w:t>jesz pokrowiec przeciwdeszczowy, przykrycie na nóżki  i</w:t>
      </w:r>
      <w:r w:rsidRPr="000269E3">
        <w:rPr>
          <w:rFonts w:cs="Calibri"/>
        </w:rPr>
        <w:t xml:space="preserve"> moskitierę </w:t>
      </w:r>
      <w:r w:rsidR="000269E3">
        <w:rPr>
          <w:rFonts w:cs="Calibri"/>
        </w:rPr>
        <w:t>(moskitiera jest uniwersalna, więc pasuje również do gondoli)</w:t>
      </w:r>
      <w:r w:rsidRPr="000269E3">
        <w:rPr>
          <w:rFonts w:cs="Calibri"/>
        </w:rPr>
        <w:t>. W zestawie z gondolą znajduje się osobny pokrowiec prze</w:t>
      </w:r>
      <w:r w:rsidR="000269E3">
        <w:rPr>
          <w:rFonts w:cs="Calibri"/>
        </w:rPr>
        <w:t>ciwdeszczowy</w:t>
      </w:r>
      <w:r w:rsidRPr="000269E3">
        <w:rPr>
          <w:rFonts w:cs="Calibri"/>
        </w:rPr>
        <w:t>.</w:t>
      </w:r>
    </w:p>
    <w:p w:rsidR="0080055F" w:rsidRPr="000269E3" w:rsidRDefault="00F56CD2" w:rsidP="00F56CD2">
      <w:pPr>
        <w:spacing w:before="100" w:beforeAutospacing="1" w:after="100" w:afterAutospacing="1" w:line="240" w:lineRule="auto"/>
        <w:rPr>
          <w:rFonts w:cs="Calibri"/>
        </w:rPr>
      </w:pPr>
      <w:r w:rsidRPr="000269E3">
        <w:rPr>
          <w:rFonts w:cs="Calibri"/>
        </w:rPr>
        <w:t>Marka CAVOE łączy w sobie najwyższą jakość wykonania z modnym no</w:t>
      </w:r>
      <w:r w:rsidR="002277AF" w:rsidRPr="000269E3">
        <w:rPr>
          <w:rFonts w:cs="Calibri"/>
        </w:rPr>
        <w:t>woczesnym stylem. Projektanci inspirowali się najnowszymi paryskimi trendami modowymi w wyniku czego produkty CAVOE wyróżniają się odważną formą i kolorystyką. Dzięki wyjątkowej funkcjonalności wózki dziec</w:t>
      </w:r>
      <w:r w:rsidR="002C0785" w:rsidRPr="000269E3">
        <w:rPr>
          <w:rFonts w:cs="Calibri"/>
        </w:rPr>
        <w:t>ięce CAVOE</w:t>
      </w:r>
      <w:r w:rsidR="004B0590" w:rsidRPr="000269E3">
        <w:rPr>
          <w:rFonts w:cs="Calibri"/>
        </w:rPr>
        <w:t xml:space="preserve"> zapewnią wygodę</w:t>
      </w:r>
      <w:r w:rsidR="002277AF" w:rsidRPr="000269E3">
        <w:rPr>
          <w:rFonts w:cs="Calibri"/>
        </w:rPr>
        <w:t xml:space="preserve"> użytkowania zarówno Tobie jak i Twojemu dziecku</w:t>
      </w:r>
      <w:r w:rsidR="00FE5DEA" w:rsidRPr="000269E3">
        <w:rPr>
          <w:rFonts w:cs="Calibri"/>
        </w:rPr>
        <w:t xml:space="preserve">. </w:t>
      </w:r>
      <w:r w:rsidR="004B0590" w:rsidRPr="000269E3">
        <w:rPr>
          <w:rFonts w:cs="Calibri"/>
        </w:rPr>
        <w:t>Spacer z CAVOE to komfort i bezpieczeństwo w dobrym stylu.</w:t>
      </w:r>
    </w:p>
    <w:p w:rsidR="00F56CD2" w:rsidRPr="00517853" w:rsidRDefault="0080055F" w:rsidP="00F56CD2">
      <w:pPr>
        <w:spacing w:before="100" w:beforeAutospacing="1" w:after="100" w:afterAutospacing="1" w:line="240" w:lineRule="auto"/>
        <w:rPr>
          <w:rFonts w:cs="Calibri"/>
          <w:b/>
        </w:rPr>
      </w:pPr>
      <w:r w:rsidRPr="00517853">
        <w:rPr>
          <w:rFonts w:cs="Calibri"/>
          <w:b/>
        </w:rPr>
        <w:t>SPECYFIKACJA: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nowoczesny wózek wielofunkcyjny przeznaczony dla dzieci od narodzin do 22 kg,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certyfikat zg</w:t>
      </w:r>
      <w:r w:rsidR="000B2252" w:rsidRPr="00517853">
        <w:rPr>
          <w:rFonts w:ascii="Calibri" w:hAnsi="Calibri" w:cs="Calibri"/>
          <w:sz w:val="22"/>
          <w:szCs w:val="22"/>
        </w:rPr>
        <w:t>odności z normą EN 1888-1:2018 i EN 1888-2:2018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517853" w:rsidRPr="00517853" w:rsidRDefault="00517853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system kieszeni na panele grzewcze (system ogrzewania wózka),</w:t>
      </w:r>
    </w:p>
    <w:p w:rsidR="00517853" w:rsidRPr="00517853" w:rsidRDefault="00517853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możliwość dokupienia paneli grzewczych,</w:t>
      </w:r>
    </w:p>
    <w:p w:rsidR="00915E7E" w:rsidRPr="00517853" w:rsidRDefault="00915E7E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innowacyjny teleskopowy system składania obsługiwany jedną ręką,</w:t>
      </w:r>
    </w:p>
    <w:p w:rsidR="00915E7E" w:rsidRPr="00517853" w:rsidRDefault="00915E7E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możliwość ciągnięcia złożonego wózka jak walizki,</w:t>
      </w:r>
    </w:p>
    <w:p w:rsidR="00081607" w:rsidRPr="00517853" w:rsidRDefault="00081607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- 3-stopniowa regulacja wysokości budki przeciwsłonecznej (wózek „rośnie” razem z dzieckiem)</w:t>
      </w:r>
      <w:r w:rsidR="000269E3" w:rsidRPr="00517853">
        <w:rPr>
          <w:rFonts w:ascii="Calibri" w:hAnsi="Calibri" w:cs="Calibri"/>
          <w:sz w:val="22"/>
          <w:szCs w:val="22"/>
        </w:rPr>
        <w:t>,</w:t>
      </w:r>
    </w:p>
    <w:p w:rsidR="000269E3" w:rsidRPr="00517853" w:rsidRDefault="000269E3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podnóżek 2 w 1,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przepinane siedzisko (możliwość montażu przodem i tyłem do kierunku jazdy)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możliwość złożenia wózka razem z siedziskiem zamontowanym przodem i tyłem do kierunku jazdy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6E6793" w:rsidRPr="00517853" w:rsidRDefault="006E6793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 xml:space="preserve">- </w:t>
      </w:r>
      <w:r w:rsidR="000A5D5B" w:rsidRPr="00517853">
        <w:rPr>
          <w:rFonts w:ascii="Calibri" w:hAnsi="Calibri" w:cs="Calibri"/>
          <w:sz w:val="22"/>
          <w:szCs w:val="22"/>
        </w:rPr>
        <w:t xml:space="preserve">teleskopowa </w:t>
      </w:r>
      <w:r w:rsidRPr="00517853">
        <w:rPr>
          <w:rFonts w:ascii="Calibri" w:hAnsi="Calibri" w:cs="Calibri"/>
          <w:sz w:val="22"/>
          <w:szCs w:val="22"/>
        </w:rPr>
        <w:t>regulacja wysokości rączki (prowadnicy)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A5D5B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 xml:space="preserve">- </w:t>
      </w:r>
      <w:r w:rsidR="006E6793" w:rsidRPr="00517853">
        <w:rPr>
          <w:rFonts w:ascii="Calibri" w:hAnsi="Calibri" w:cs="Calibri"/>
          <w:sz w:val="22"/>
          <w:szCs w:val="22"/>
        </w:rPr>
        <w:t>regulacja podnóżka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 xml:space="preserve">- </w:t>
      </w:r>
      <w:r w:rsidR="00915E7E" w:rsidRPr="00517853">
        <w:rPr>
          <w:rFonts w:ascii="Calibri" w:hAnsi="Calibri" w:cs="Calibri"/>
          <w:sz w:val="22"/>
          <w:szCs w:val="22"/>
        </w:rPr>
        <w:t>duże łożyskowane koła z</w:t>
      </w:r>
      <w:r w:rsidRPr="00517853">
        <w:rPr>
          <w:rFonts w:ascii="Calibri" w:hAnsi="Calibri" w:cs="Calibri"/>
          <w:sz w:val="22"/>
          <w:szCs w:val="22"/>
        </w:rPr>
        <w:t xml:space="preserve"> oponami </w:t>
      </w:r>
      <w:r w:rsidR="00915E7E" w:rsidRPr="00517853">
        <w:rPr>
          <w:rFonts w:ascii="Calibri" w:hAnsi="Calibri" w:cs="Calibri"/>
          <w:sz w:val="22"/>
          <w:szCs w:val="22"/>
        </w:rPr>
        <w:t>z elastomeru poliuretanowego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 xml:space="preserve">- siedzisko spacerowe wyposażone w 5-punktowe pasy bezpieczeństwa przystosowane dla dzieci od </w:t>
      </w:r>
      <w:r w:rsidR="003114A2">
        <w:rPr>
          <w:rFonts w:ascii="Calibri" w:hAnsi="Calibri" w:cs="Calibri"/>
          <w:sz w:val="22"/>
          <w:szCs w:val="22"/>
        </w:rPr>
        <w:t>narodzin do 22 kg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915E7E" w:rsidRPr="00517853" w:rsidRDefault="00915E7E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lastRenderedPageBreak/>
        <w:t>- magnetyczne klamry,</w:t>
      </w:r>
    </w:p>
    <w:p w:rsidR="000A5D5B" w:rsidRPr="00517853" w:rsidRDefault="000A5D5B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</w:t>
      </w:r>
      <w:r w:rsidR="00915E7E" w:rsidRPr="00517853">
        <w:rPr>
          <w:rFonts w:ascii="Calibri" w:hAnsi="Calibri" w:cs="Calibri"/>
          <w:sz w:val="22"/>
          <w:szCs w:val="22"/>
        </w:rPr>
        <w:t xml:space="preserve"> poduszka na siedzisku</w:t>
      </w:r>
      <w:r w:rsidRPr="00517853">
        <w:rPr>
          <w:rFonts w:ascii="Calibri" w:hAnsi="Calibri" w:cs="Calibri"/>
          <w:sz w:val="22"/>
          <w:szCs w:val="22"/>
        </w:rPr>
        <w:t>,</w:t>
      </w:r>
    </w:p>
    <w:p w:rsidR="000A5D5B" w:rsidRPr="00517853" w:rsidRDefault="00915E7E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antypoślizgowa wstawka na siedzisku</w:t>
      </w:r>
      <w:r w:rsidR="000A5D5B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barierka bezpieczeństwa i prowadnica obszyte skórą ekologiczną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pełna folia przeciwdeszczowa zasłaniająca całą tapicerkę wózka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915E7E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przykrycie na nóżki dziecka</w:t>
      </w:r>
      <w:r w:rsidR="000A5D5B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 xml:space="preserve">- budka </w:t>
      </w:r>
      <w:r w:rsidR="00915E7E" w:rsidRPr="00517853">
        <w:rPr>
          <w:rFonts w:ascii="Calibri" w:hAnsi="Calibri" w:cs="Calibri"/>
          <w:sz w:val="22"/>
          <w:szCs w:val="22"/>
        </w:rPr>
        <w:t>przeciwsłoneczna</w:t>
      </w:r>
      <w:r w:rsidRPr="00517853">
        <w:rPr>
          <w:rFonts w:ascii="Calibri" w:hAnsi="Calibri" w:cs="Calibri"/>
          <w:sz w:val="22"/>
          <w:szCs w:val="22"/>
        </w:rPr>
        <w:t xml:space="preserve"> z dodatkową rozpinaną sekcją (możliwość pochylenia budki i osłonięcia dziecka przed nisko operującym słońcem)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samonastawne przednie koła z możliwością blokady do jazdy prosto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koszyk na zakupy pod wózkiem (łatwy dostęp do koszyka dzięki klapce w tylnej części),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możli</w:t>
      </w:r>
      <w:r w:rsidR="00F729E4" w:rsidRPr="00517853">
        <w:rPr>
          <w:rFonts w:ascii="Calibri" w:hAnsi="Calibri" w:cs="Calibri"/>
          <w:sz w:val="22"/>
          <w:szCs w:val="22"/>
        </w:rPr>
        <w:t>wość dokupienia gondoli (długość wewnętrzna 78</w:t>
      </w:r>
      <w:r w:rsidRPr="00517853">
        <w:rPr>
          <w:rFonts w:ascii="Calibri" w:hAnsi="Calibri" w:cs="Calibri"/>
          <w:sz w:val="22"/>
          <w:szCs w:val="22"/>
        </w:rPr>
        <w:t xml:space="preserve"> cm)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gondola wyposażona w osobna folię przeciwdeszczową</w:t>
      </w:r>
      <w:r w:rsidR="00915E7E" w:rsidRPr="00517853">
        <w:rPr>
          <w:rFonts w:ascii="Calibri" w:hAnsi="Calibri" w:cs="Calibri"/>
          <w:sz w:val="22"/>
          <w:szCs w:val="22"/>
        </w:rPr>
        <w:t>,</w:t>
      </w:r>
      <w:r w:rsidRPr="00517853">
        <w:rPr>
          <w:rFonts w:ascii="Calibri" w:hAnsi="Calibri" w:cs="Calibri"/>
          <w:sz w:val="22"/>
          <w:szCs w:val="22"/>
        </w:rPr>
        <w:t xml:space="preserve"> uchwyt do przeno</w:t>
      </w:r>
      <w:r w:rsidR="00F729E4" w:rsidRPr="00517853">
        <w:rPr>
          <w:rFonts w:ascii="Calibri" w:hAnsi="Calibri" w:cs="Calibri"/>
          <w:sz w:val="22"/>
          <w:szCs w:val="22"/>
        </w:rPr>
        <w:t>szenia</w:t>
      </w:r>
      <w:r w:rsidRPr="00517853">
        <w:rPr>
          <w:rFonts w:ascii="Calibri" w:hAnsi="Calibri" w:cs="Calibri"/>
          <w:sz w:val="22"/>
          <w:szCs w:val="22"/>
        </w:rPr>
        <w:t xml:space="preserve">, budkę przeciwsłoneczną </w:t>
      </w:r>
      <w:r w:rsidR="006E6793" w:rsidRPr="00517853">
        <w:rPr>
          <w:rFonts w:ascii="Calibri" w:hAnsi="Calibri" w:cs="Calibri"/>
          <w:sz w:val="22"/>
          <w:szCs w:val="22"/>
        </w:rPr>
        <w:t>z dodatkową odpinaną sekcją,</w:t>
      </w:r>
      <w:r w:rsidRPr="00517853">
        <w:rPr>
          <w:rFonts w:ascii="Calibri" w:hAnsi="Calibri" w:cs="Calibri"/>
          <w:sz w:val="22"/>
          <w:szCs w:val="22"/>
        </w:rPr>
        <w:t xml:space="preserve"> plastikowe stopki</w:t>
      </w:r>
      <w:r w:rsidR="006E6793" w:rsidRPr="00517853">
        <w:rPr>
          <w:rFonts w:ascii="Calibri" w:hAnsi="Calibri" w:cs="Calibri"/>
          <w:sz w:val="22"/>
          <w:szCs w:val="22"/>
        </w:rPr>
        <w:t xml:space="preserve"> oraz </w:t>
      </w:r>
      <w:r w:rsidR="003114A2">
        <w:rPr>
          <w:rFonts w:ascii="Calibri" w:hAnsi="Calibri" w:cs="Calibri"/>
          <w:sz w:val="22"/>
          <w:szCs w:val="22"/>
        </w:rPr>
        <w:t xml:space="preserve">3 </w:t>
      </w:r>
      <w:r w:rsidR="006E6793" w:rsidRPr="00517853">
        <w:rPr>
          <w:rFonts w:ascii="Calibri" w:hAnsi="Calibri" w:cs="Calibri"/>
          <w:sz w:val="22"/>
          <w:szCs w:val="22"/>
        </w:rPr>
        <w:t>panel</w:t>
      </w:r>
      <w:r w:rsidR="003114A2">
        <w:rPr>
          <w:rFonts w:ascii="Calibri" w:hAnsi="Calibri" w:cs="Calibri"/>
          <w:sz w:val="22"/>
          <w:szCs w:val="22"/>
        </w:rPr>
        <w:t>e</w:t>
      </w:r>
      <w:r w:rsidR="006E6793" w:rsidRPr="00517853">
        <w:rPr>
          <w:rFonts w:ascii="Calibri" w:hAnsi="Calibri" w:cs="Calibri"/>
          <w:sz w:val="22"/>
          <w:szCs w:val="22"/>
        </w:rPr>
        <w:t xml:space="preserve"> wentylacyjny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915E7E" w:rsidRPr="00517853" w:rsidRDefault="00915E7E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aż 3 panele wentylacyjne w gondoli,</w:t>
      </w:r>
    </w:p>
    <w:p w:rsidR="00081607" w:rsidRPr="00517853" w:rsidRDefault="00081607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 xml:space="preserve">- możliwość demontażu gondoli jedną ręką (funkcja </w:t>
      </w:r>
      <w:proofErr w:type="spellStart"/>
      <w:r w:rsidRPr="00517853">
        <w:rPr>
          <w:rFonts w:ascii="Calibri" w:hAnsi="Calibri" w:cs="Calibri"/>
          <w:sz w:val="22"/>
          <w:szCs w:val="22"/>
        </w:rPr>
        <w:t>Memory</w:t>
      </w:r>
      <w:proofErr w:type="spellEnd"/>
      <w:r w:rsidRPr="005178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17853">
        <w:rPr>
          <w:rFonts w:ascii="Calibri" w:hAnsi="Calibri" w:cs="Calibri"/>
          <w:sz w:val="22"/>
          <w:szCs w:val="22"/>
        </w:rPr>
        <w:t>Buttons</w:t>
      </w:r>
      <w:proofErr w:type="spellEnd"/>
      <w:r w:rsidRPr="00517853">
        <w:rPr>
          <w:rFonts w:ascii="Calibri" w:hAnsi="Calibri" w:cs="Calibri"/>
          <w:sz w:val="22"/>
          <w:szCs w:val="22"/>
        </w:rPr>
        <w:t>)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możliwość dokupienia torby wyposażonej w system mocować</w:t>
      </w:r>
      <w:r w:rsidR="00915E7E" w:rsidRPr="00517853">
        <w:rPr>
          <w:rFonts w:ascii="Calibri" w:hAnsi="Calibri" w:cs="Calibri"/>
          <w:sz w:val="22"/>
          <w:szCs w:val="22"/>
        </w:rPr>
        <w:t xml:space="preserve"> do wózka i pas naramienny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915E7E" w:rsidRPr="00517853" w:rsidRDefault="00915E7E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możliwość dokupienia fotelików samochodowych PEU, PEU PRO i AI marki CAVOE,</w:t>
      </w:r>
    </w:p>
    <w:p w:rsidR="0001496F" w:rsidRPr="00517853" w:rsidRDefault="0001496F" w:rsidP="0001496F">
      <w:pPr>
        <w:pStyle w:val="NormalnyWeb"/>
        <w:rPr>
          <w:rFonts w:ascii="Calibri" w:hAnsi="Calibri" w:cs="Calibri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>- mo</w:t>
      </w:r>
      <w:r w:rsidR="00915E7E" w:rsidRPr="00517853">
        <w:rPr>
          <w:rFonts w:ascii="Calibri" w:hAnsi="Calibri" w:cs="Calibri"/>
          <w:sz w:val="22"/>
          <w:szCs w:val="22"/>
        </w:rPr>
        <w:t>żliwość dokupienia adapterów uniwersalnych do fotelików samochodowych</w:t>
      </w:r>
      <w:r w:rsidRPr="00517853">
        <w:rPr>
          <w:rFonts w:ascii="Calibri" w:hAnsi="Calibri" w:cs="Calibri"/>
          <w:sz w:val="22"/>
          <w:szCs w:val="22"/>
        </w:rPr>
        <w:t xml:space="preserve"> innych marek (szczegółowa lista fotelików dostępna u sprzedawców)</w:t>
      </w:r>
      <w:r w:rsidR="008B1658" w:rsidRPr="00517853">
        <w:rPr>
          <w:rFonts w:ascii="Calibri" w:hAnsi="Calibri" w:cs="Calibri"/>
          <w:sz w:val="22"/>
          <w:szCs w:val="22"/>
        </w:rPr>
        <w:t>,</w:t>
      </w:r>
    </w:p>
    <w:p w:rsidR="0001496F" w:rsidRPr="00517853" w:rsidRDefault="00F729E4" w:rsidP="00517853">
      <w:pPr>
        <w:pStyle w:val="NormalnyWeb"/>
        <w:rPr>
          <w:rFonts w:ascii="Calibri" w:hAnsi="Calibri" w:cs="Calibri"/>
          <w:color w:val="FF0000"/>
          <w:sz w:val="22"/>
          <w:szCs w:val="22"/>
        </w:rPr>
      </w:pPr>
      <w:r w:rsidRPr="00517853">
        <w:rPr>
          <w:rFonts w:ascii="Calibri" w:hAnsi="Calibri" w:cs="Calibri"/>
          <w:sz w:val="22"/>
          <w:szCs w:val="22"/>
        </w:rPr>
        <w:t xml:space="preserve">- możliwość dokupienia </w:t>
      </w:r>
      <w:r w:rsidR="00517853" w:rsidRPr="00517853">
        <w:rPr>
          <w:rFonts w:ascii="Calibri" w:hAnsi="Calibri" w:cs="Calibri"/>
          <w:sz w:val="22"/>
          <w:szCs w:val="22"/>
        </w:rPr>
        <w:t xml:space="preserve">obrotowej </w:t>
      </w:r>
      <w:r w:rsidRPr="00517853">
        <w:rPr>
          <w:rFonts w:ascii="Calibri" w:hAnsi="Calibri" w:cs="Calibri"/>
          <w:sz w:val="22"/>
          <w:szCs w:val="22"/>
        </w:rPr>
        <w:t xml:space="preserve">samochodowej bazy ISOFIX </w:t>
      </w:r>
      <w:r w:rsidR="00517853" w:rsidRPr="00517853">
        <w:rPr>
          <w:rFonts w:ascii="Calibri" w:hAnsi="Calibri" w:cs="Calibri"/>
          <w:sz w:val="22"/>
          <w:szCs w:val="22"/>
        </w:rPr>
        <w:t>(foteliki PEU PRO i AI marki CAVOE),</w:t>
      </w:r>
    </w:p>
    <w:p w:rsidR="009E3E73" w:rsidRPr="00BF74E0" w:rsidRDefault="0080055F" w:rsidP="00517853">
      <w:pPr>
        <w:autoSpaceDE w:val="0"/>
        <w:autoSpaceDN w:val="0"/>
        <w:adjustRightInd w:val="0"/>
        <w:spacing w:before="100" w:beforeAutospacing="1" w:after="0" w:line="240" w:lineRule="auto"/>
        <w:rPr>
          <w:rFonts w:cs="Calibri"/>
          <w:b/>
        </w:rPr>
      </w:pPr>
      <w:r w:rsidRPr="00BF74E0">
        <w:rPr>
          <w:rFonts w:cs="Calibri"/>
          <w:b/>
        </w:rPr>
        <w:t xml:space="preserve">WYMIARY </w:t>
      </w:r>
      <w:r w:rsidR="00F56CD2" w:rsidRPr="00BF74E0">
        <w:rPr>
          <w:rFonts w:cs="Calibri"/>
          <w:b/>
        </w:rPr>
        <w:t>[cm]:</w:t>
      </w:r>
    </w:p>
    <w:p w:rsidR="004107F3" w:rsidRPr="00BF74E0" w:rsidRDefault="003114A2" w:rsidP="004107F3">
      <w:p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Stelaż</w:t>
      </w:r>
      <w:r w:rsidR="004107F3" w:rsidRPr="00BF74E0">
        <w:rPr>
          <w:rFonts w:cs="Calibri"/>
        </w:rPr>
        <w:t xml:space="preserve"> z siedziskiem (długość </w:t>
      </w:r>
      <w:r w:rsidR="00112CEB" w:rsidRPr="00BF74E0">
        <w:rPr>
          <w:rFonts w:cs="Calibri"/>
        </w:rPr>
        <w:t>x szerokość x wysokość): 90 x 55,5 x 104-112</w:t>
      </w:r>
      <w:r w:rsidR="00BA0A31" w:rsidRPr="00BF74E0">
        <w:rPr>
          <w:rFonts w:cs="Calibri"/>
        </w:rPr>
        <w:t xml:space="preserve"> (zależnie od ustawienia budki)</w:t>
      </w:r>
    </w:p>
    <w:p w:rsidR="004107F3" w:rsidRPr="006E5683" w:rsidRDefault="003114A2" w:rsidP="004107F3">
      <w:pPr>
        <w:spacing w:before="100" w:beforeAutospacing="1" w:after="100" w:afterAutospacing="1" w:line="240" w:lineRule="auto"/>
        <w:rPr>
          <w:rFonts w:cs="Calibri"/>
          <w:color w:val="FF0000"/>
        </w:rPr>
      </w:pPr>
      <w:r>
        <w:rPr>
          <w:rFonts w:cs="Calibri"/>
        </w:rPr>
        <w:t>Stelaż</w:t>
      </w:r>
      <w:r w:rsidR="004107F3" w:rsidRPr="00BF74E0">
        <w:rPr>
          <w:rFonts w:cs="Calibri"/>
        </w:rPr>
        <w:t xml:space="preserve"> z gondolą (długość x</w:t>
      </w:r>
      <w:r w:rsidR="00BF74E0" w:rsidRPr="00BF74E0">
        <w:rPr>
          <w:rFonts w:cs="Calibri"/>
        </w:rPr>
        <w:t xml:space="preserve"> szerokość x wysokość): 96 x 55,5</w:t>
      </w:r>
      <w:r w:rsidR="00F729E4" w:rsidRPr="00BF74E0">
        <w:rPr>
          <w:rFonts w:cs="Calibri"/>
        </w:rPr>
        <w:t xml:space="preserve"> x 116</w:t>
      </w:r>
    </w:p>
    <w:p w:rsidR="004107F3" w:rsidRPr="00112CEB" w:rsidRDefault="004107F3" w:rsidP="004107F3">
      <w:pPr>
        <w:spacing w:before="100" w:beforeAutospacing="1" w:after="100" w:afterAutospacing="1" w:line="240" w:lineRule="auto"/>
        <w:rPr>
          <w:rFonts w:cs="Calibri"/>
        </w:rPr>
      </w:pPr>
      <w:r w:rsidRPr="00112CEB">
        <w:rPr>
          <w:rFonts w:cs="Calibri"/>
        </w:rPr>
        <w:t>Złożony stelaż z siedziskiem i kołami (dłu</w:t>
      </w:r>
      <w:r w:rsidR="00F729E4" w:rsidRPr="00112CEB">
        <w:rPr>
          <w:rFonts w:cs="Calibri"/>
        </w:rPr>
        <w:t xml:space="preserve">gość </w:t>
      </w:r>
      <w:r w:rsidR="00112CEB" w:rsidRPr="00112CEB">
        <w:rPr>
          <w:rFonts w:cs="Calibri"/>
        </w:rPr>
        <w:t>x szerokość x wysokość): 37 x 55,5 x 70</w:t>
      </w:r>
    </w:p>
    <w:p w:rsidR="004107F3" w:rsidRPr="00112CEB" w:rsidRDefault="004107F3" w:rsidP="004107F3">
      <w:pPr>
        <w:spacing w:before="100" w:beforeAutospacing="1" w:after="100" w:afterAutospacing="1" w:line="240" w:lineRule="auto"/>
        <w:rPr>
          <w:rFonts w:cs="Calibri"/>
        </w:rPr>
      </w:pPr>
      <w:r w:rsidRPr="00112CEB">
        <w:rPr>
          <w:rFonts w:cs="Calibri"/>
        </w:rPr>
        <w:t>Zł</w:t>
      </w:r>
      <w:r w:rsidR="00F81B68" w:rsidRPr="00112CEB">
        <w:rPr>
          <w:rFonts w:cs="Calibri"/>
        </w:rPr>
        <w:t>ożony stelaż z kołami</w:t>
      </w:r>
      <w:r w:rsidRPr="00112CEB">
        <w:rPr>
          <w:rFonts w:cs="Calibri"/>
        </w:rPr>
        <w:t xml:space="preserve"> (dłu</w:t>
      </w:r>
      <w:r w:rsidR="00F729E4" w:rsidRPr="00112CEB">
        <w:rPr>
          <w:rFonts w:cs="Calibri"/>
        </w:rPr>
        <w:t xml:space="preserve">gość x szerokość x wysokość): </w:t>
      </w:r>
      <w:r w:rsidR="00112CEB" w:rsidRPr="00112CEB">
        <w:rPr>
          <w:rFonts w:cs="Calibri"/>
        </w:rPr>
        <w:t>28</w:t>
      </w:r>
      <w:r w:rsidR="00F81B68" w:rsidRPr="00112CEB">
        <w:rPr>
          <w:rFonts w:cs="Calibri"/>
        </w:rPr>
        <w:t xml:space="preserve"> x 55,5</w:t>
      </w:r>
      <w:r w:rsidR="00112CEB" w:rsidRPr="00112CEB">
        <w:rPr>
          <w:rFonts w:cs="Calibri"/>
        </w:rPr>
        <w:t xml:space="preserve"> x 70</w:t>
      </w:r>
    </w:p>
    <w:p w:rsidR="004107F3" w:rsidRPr="00112CEB" w:rsidRDefault="008C01B6" w:rsidP="004107F3">
      <w:pPr>
        <w:spacing w:before="100" w:beforeAutospacing="1" w:after="100" w:afterAutospacing="1" w:line="240" w:lineRule="auto"/>
        <w:rPr>
          <w:rFonts w:cs="Calibri"/>
        </w:rPr>
      </w:pPr>
      <w:r w:rsidRPr="00112CEB">
        <w:rPr>
          <w:rFonts w:cs="Calibri"/>
        </w:rPr>
        <w:t xml:space="preserve">Szerokość siedziska: </w:t>
      </w:r>
      <w:r w:rsidR="00112CEB" w:rsidRPr="00112CEB">
        <w:rPr>
          <w:rFonts w:cs="Calibri"/>
        </w:rPr>
        <w:t>33</w:t>
      </w:r>
    </w:p>
    <w:p w:rsidR="004107F3" w:rsidRPr="00112CEB" w:rsidRDefault="008C01B6" w:rsidP="004107F3">
      <w:pPr>
        <w:spacing w:before="100" w:beforeAutospacing="1" w:after="100" w:afterAutospacing="1" w:line="240" w:lineRule="auto"/>
        <w:rPr>
          <w:rFonts w:cs="Calibri"/>
        </w:rPr>
      </w:pPr>
      <w:r w:rsidRPr="00112CEB">
        <w:rPr>
          <w:rFonts w:cs="Calibri"/>
        </w:rPr>
        <w:t xml:space="preserve">Wysokość oparcia: </w:t>
      </w:r>
      <w:r w:rsidR="00BF5C77" w:rsidRPr="00112CEB">
        <w:rPr>
          <w:rFonts w:cs="Calibri"/>
        </w:rPr>
        <w:t>50</w:t>
      </w:r>
    </w:p>
    <w:p w:rsidR="004107F3" w:rsidRPr="00112CEB" w:rsidRDefault="004107F3" w:rsidP="004107F3">
      <w:pPr>
        <w:spacing w:before="100" w:beforeAutospacing="1" w:after="100" w:afterAutospacing="1" w:line="240" w:lineRule="auto"/>
        <w:rPr>
          <w:rFonts w:cs="Calibri"/>
        </w:rPr>
      </w:pPr>
      <w:r w:rsidRPr="00112CEB">
        <w:rPr>
          <w:rFonts w:cs="Calibri"/>
        </w:rPr>
        <w:lastRenderedPageBreak/>
        <w:t>Głębokość siedziska: 22</w:t>
      </w:r>
    </w:p>
    <w:p w:rsidR="004107F3" w:rsidRPr="00112CEB" w:rsidRDefault="00112CEB" w:rsidP="004107F3">
      <w:pPr>
        <w:spacing w:before="100" w:beforeAutospacing="1" w:after="100" w:afterAutospacing="1" w:line="240" w:lineRule="auto"/>
        <w:rPr>
          <w:rFonts w:cs="Calibri"/>
        </w:rPr>
      </w:pPr>
      <w:r w:rsidRPr="00112CEB">
        <w:rPr>
          <w:rFonts w:cs="Calibri"/>
        </w:rPr>
        <w:t>Długość podnóżka: 23</w:t>
      </w:r>
    </w:p>
    <w:p w:rsidR="004107F3" w:rsidRPr="006E5683" w:rsidRDefault="004107F3" w:rsidP="004107F3">
      <w:pPr>
        <w:spacing w:before="100" w:beforeAutospacing="1" w:after="100" w:afterAutospacing="1" w:line="240" w:lineRule="auto"/>
        <w:rPr>
          <w:rFonts w:cs="Calibri"/>
          <w:color w:val="FF0000"/>
        </w:rPr>
      </w:pPr>
      <w:r w:rsidRPr="00112CEB">
        <w:rPr>
          <w:rFonts w:cs="Calibri"/>
        </w:rPr>
        <w:t>Łączna d</w:t>
      </w:r>
      <w:r w:rsidR="00BA0A31" w:rsidRPr="00112CEB">
        <w:rPr>
          <w:rFonts w:cs="Calibri"/>
        </w:rPr>
        <w:t>ługość powierzchni do spania: 90</w:t>
      </w:r>
    </w:p>
    <w:p w:rsidR="004107F3" w:rsidRPr="00F81B68" w:rsidRDefault="004107F3" w:rsidP="004107F3">
      <w:pPr>
        <w:spacing w:before="100" w:beforeAutospacing="1" w:after="100" w:afterAutospacing="1" w:line="240" w:lineRule="auto"/>
        <w:rPr>
          <w:rFonts w:cs="Calibri"/>
        </w:rPr>
      </w:pPr>
      <w:r w:rsidRPr="00F81B68">
        <w:rPr>
          <w:rFonts w:cs="Calibri"/>
        </w:rPr>
        <w:t>Śr</w:t>
      </w:r>
      <w:r w:rsidR="008C01B6" w:rsidRPr="00F81B68">
        <w:rPr>
          <w:rFonts w:cs="Calibri"/>
        </w:rPr>
        <w:t xml:space="preserve">ednica </w:t>
      </w:r>
      <w:r w:rsidR="00F81B68" w:rsidRPr="00F81B68">
        <w:rPr>
          <w:rFonts w:cs="Calibri"/>
        </w:rPr>
        <w:t>kół (przednie/ tylne): 18 / 26</w:t>
      </w:r>
    </w:p>
    <w:p w:rsidR="004107F3" w:rsidRPr="00F81B68" w:rsidRDefault="004107F3" w:rsidP="004107F3">
      <w:pPr>
        <w:spacing w:before="100" w:beforeAutospacing="1" w:after="100" w:afterAutospacing="1" w:line="240" w:lineRule="auto"/>
        <w:rPr>
          <w:rFonts w:cs="Calibri"/>
        </w:rPr>
      </w:pPr>
      <w:r w:rsidRPr="00F81B68">
        <w:rPr>
          <w:rFonts w:cs="Calibri"/>
        </w:rPr>
        <w:t xml:space="preserve">Wnętrze gondoli (długość </w:t>
      </w:r>
      <w:r w:rsidR="00F81B68" w:rsidRPr="00F81B68">
        <w:rPr>
          <w:rFonts w:cs="Calibri"/>
        </w:rPr>
        <w:t>x szerokość x wysokość): 78 x 34</w:t>
      </w:r>
      <w:r w:rsidRPr="00F81B68">
        <w:rPr>
          <w:rFonts w:cs="Calibri"/>
        </w:rPr>
        <w:t xml:space="preserve"> x 20</w:t>
      </w:r>
    </w:p>
    <w:p w:rsidR="008C01B6" w:rsidRPr="00F81B68" w:rsidRDefault="008C01B6" w:rsidP="004107F3">
      <w:pPr>
        <w:spacing w:before="100" w:beforeAutospacing="1" w:after="100" w:afterAutospacing="1" w:line="240" w:lineRule="auto"/>
        <w:rPr>
          <w:rFonts w:cs="Calibri"/>
        </w:rPr>
      </w:pPr>
      <w:r w:rsidRPr="00F81B68">
        <w:rPr>
          <w:rFonts w:cs="Calibri"/>
        </w:rPr>
        <w:t>Grubość materacyka: 3</w:t>
      </w:r>
    </w:p>
    <w:p w:rsidR="00BF5C77" w:rsidRPr="006E5683" w:rsidRDefault="004107F3" w:rsidP="004107F3">
      <w:pPr>
        <w:spacing w:before="100" w:beforeAutospacing="1" w:after="100" w:afterAutospacing="1" w:line="240" w:lineRule="auto"/>
        <w:rPr>
          <w:rFonts w:cs="Calibri"/>
          <w:color w:val="FF0000"/>
        </w:rPr>
      </w:pPr>
      <w:r w:rsidRPr="00F81B68">
        <w:rPr>
          <w:rFonts w:cs="Calibri"/>
        </w:rPr>
        <w:t>Torba (szer</w:t>
      </w:r>
      <w:r w:rsidR="00F81B68" w:rsidRPr="00F81B68">
        <w:rPr>
          <w:rFonts w:cs="Calibri"/>
        </w:rPr>
        <w:t>okość x wysokość x długość):  43 x 32 x 15</w:t>
      </w:r>
    </w:p>
    <w:p w:rsidR="00BF5C77" w:rsidRPr="003114A2" w:rsidRDefault="004107F3" w:rsidP="00517853">
      <w:pPr>
        <w:spacing w:before="100" w:beforeAutospacing="1" w:after="100" w:afterAutospacing="1" w:line="240" w:lineRule="auto"/>
        <w:rPr>
          <w:rFonts w:cs="Calibri"/>
          <w:b/>
          <w:bCs/>
        </w:rPr>
      </w:pPr>
      <w:r w:rsidRPr="003114A2">
        <w:rPr>
          <w:rFonts w:cs="Calibri"/>
          <w:b/>
          <w:bCs/>
        </w:rPr>
        <w:t xml:space="preserve">WAGA </w:t>
      </w:r>
      <w:r w:rsidR="008B1658" w:rsidRPr="003114A2">
        <w:rPr>
          <w:rFonts w:cs="Calibri"/>
          <w:b/>
          <w:bCs/>
        </w:rPr>
        <w:t>[</w:t>
      </w:r>
      <w:r w:rsidRPr="003114A2">
        <w:rPr>
          <w:rFonts w:cs="Calibri"/>
          <w:b/>
          <w:bCs/>
        </w:rPr>
        <w:t>kg</w:t>
      </w:r>
      <w:r w:rsidR="008B1658" w:rsidRPr="003114A2">
        <w:rPr>
          <w:rFonts w:cs="Calibri"/>
          <w:b/>
          <w:bCs/>
        </w:rPr>
        <w:t>]</w:t>
      </w:r>
      <w:r w:rsidRPr="003114A2">
        <w:rPr>
          <w:rFonts w:cs="Calibri"/>
          <w:b/>
          <w:bCs/>
        </w:rPr>
        <w:t>:</w:t>
      </w:r>
    </w:p>
    <w:p w:rsidR="004107F3" w:rsidRPr="006E5683" w:rsidRDefault="00517853" w:rsidP="00A104EA">
      <w:pPr>
        <w:spacing w:before="100" w:beforeAutospacing="1" w:after="100" w:afterAutospacing="1" w:line="360" w:lineRule="auto"/>
        <w:rPr>
          <w:rFonts w:cs="Calibri"/>
          <w:color w:val="FF0000"/>
        </w:rPr>
      </w:pPr>
      <w:r w:rsidRPr="003114A2">
        <w:rPr>
          <w:rFonts w:cs="Calibri"/>
        </w:rPr>
        <w:t>S</w:t>
      </w:r>
      <w:r w:rsidR="003114A2" w:rsidRPr="003114A2">
        <w:rPr>
          <w:rFonts w:cs="Calibri"/>
        </w:rPr>
        <w:t>telaż z kołami: 6,60</w:t>
      </w:r>
      <w:r w:rsidR="00A45557" w:rsidRPr="003114A2">
        <w:rPr>
          <w:rFonts w:cs="Calibri"/>
        </w:rPr>
        <w:br/>
      </w:r>
      <w:r w:rsidR="00BA0A31" w:rsidRPr="003114A2">
        <w:rPr>
          <w:rFonts w:cs="Calibri"/>
        </w:rPr>
        <w:t>Siedzisko:  4</w:t>
      </w:r>
      <w:r w:rsidR="003114A2" w:rsidRPr="003114A2">
        <w:rPr>
          <w:rFonts w:cs="Calibri"/>
        </w:rPr>
        <w:t>,70</w:t>
      </w:r>
      <w:r w:rsidR="00A45557" w:rsidRPr="003114A2">
        <w:rPr>
          <w:rFonts w:cs="Calibri"/>
        </w:rPr>
        <w:br/>
      </w:r>
      <w:r w:rsidR="003114A2" w:rsidRPr="003114A2">
        <w:rPr>
          <w:rFonts w:cs="Calibri"/>
        </w:rPr>
        <w:t>Gondola: 4,60</w:t>
      </w:r>
    </w:p>
    <w:p w:rsidR="008A674B" w:rsidRDefault="008A674B" w:rsidP="00A104EA">
      <w:pPr>
        <w:spacing w:before="100" w:beforeAutospacing="1" w:after="100" w:afterAutospacing="1" w:line="360" w:lineRule="auto"/>
        <w:rPr>
          <w:rFonts w:cs="Calibri"/>
        </w:rPr>
      </w:pPr>
    </w:p>
    <w:p w:rsidR="008A674B" w:rsidRPr="008A674B" w:rsidRDefault="008A674B" w:rsidP="008A674B">
      <w:pPr>
        <w:rPr>
          <w:rFonts w:cs="Calibri"/>
        </w:rPr>
      </w:pPr>
    </w:p>
    <w:p w:rsidR="008A674B" w:rsidRPr="008A674B" w:rsidRDefault="008A674B" w:rsidP="00A104EA">
      <w:pPr>
        <w:spacing w:before="100" w:beforeAutospacing="1" w:after="100" w:afterAutospacing="1" w:line="360" w:lineRule="auto"/>
        <w:rPr>
          <w:rFonts w:cs="Calibri"/>
        </w:rPr>
      </w:pPr>
    </w:p>
    <w:sectPr w:rsidR="008A674B" w:rsidRPr="008A674B" w:rsidSect="006C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CD2"/>
    <w:rsid w:val="0001496F"/>
    <w:rsid w:val="000269E3"/>
    <w:rsid w:val="000614C2"/>
    <w:rsid w:val="00081607"/>
    <w:rsid w:val="000A5D5B"/>
    <w:rsid w:val="000B2252"/>
    <w:rsid w:val="00112CEB"/>
    <w:rsid w:val="0017585B"/>
    <w:rsid w:val="001A3922"/>
    <w:rsid w:val="001E7A99"/>
    <w:rsid w:val="002277AF"/>
    <w:rsid w:val="00287C4D"/>
    <w:rsid w:val="002C0785"/>
    <w:rsid w:val="003114A2"/>
    <w:rsid w:val="003742DE"/>
    <w:rsid w:val="0039024F"/>
    <w:rsid w:val="003935CF"/>
    <w:rsid w:val="003A799A"/>
    <w:rsid w:val="004107F3"/>
    <w:rsid w:val="00410C6B"/>
    <w:rsid w:val="004B0590"/>
    <w:rsid w:val="00517853"/>
    <w:rsid w:val="00524AAC"/>
    <w:rsid w:val="005D410A"/>
    <w:rsid w:val="006C5AB9"/>
    <w:rsid w:val="006C78FE"/>
    <w:rsid w:val="006E5683"/>
    <w:rsid w:val="006E6793"/>
    <w:rsid w:val="006F2681"/>
    <w:rsid w:val="00706F2A"/>
    <w:rsid w:val="0080055F"/>
    <w:rsid w:val="00816319"/>
    <w:rsid w:val="00860ADE"/>
    <w:rsid w:val="008A674B"/>
    <w:rsid w:val="008B1658"/>
    <w:rsid w:val="008C01B6"/>
    <w:rsid w:val="00915E7E"/>
    <w:rsid w:val="00937447"/>
    <w:rsid w:val="009E3E73"/>
    <w:rsid w:val="00A104EA"/>
    <w:rsid w:val="00A32023"/>
    <w:rsid w:val="00A45557"/>
    <w:rsid w:val="00A607F3"/>
    <w:rsid w:val="00A939C2"/>
    <w:rsid w:val="00AA0CDF"/>
    <w:rsid w:val="00AC4640"/>
    <w:rsid w:val="00BA0A31"/>
    <w:rsid w:val="00BF5C77"/>
    <w:rsid w:val="00BF74E0"/>
    <w:rsid w:val="00C15478"/>
    <w:rsid w:val="00C41AC6"/>
    <w:rsid w:val="00C91627"/>
    <w:rsid w:val="00CD27B0"/>
    <w:rsid w:val="00D31068"/>
    <w:rsid w:val="00D6143F"/>
    <w:rsid w:val="00DB3FDD"/>
    <w:rsid w:val="00E51E10"/>
    <w:rsid w:val="00E53B7B"/>
    <w:rsid w:val="00E55663"/>
    <w:rsid w:val="00F139B9"/>
    <w:rsid w:val="00F36FA0"/>
    <w:rsid w:val="00F56CD2"/>
    <w:rsid w:val="00F729E4"/>
    <w:rsid w:val="00F81B68"/>
    <w:rsid w:val="00F81BE2"/>
    <w:rsid w:val="00FD20C2"/>
    <w:rsid w:val="00FD5FEB"/>
    <w:rsid w:val="00FE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8F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6C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19</cp:revision>
  <cp:lastPrinted>2022-11-22T13:43:00Z</cp:lastPrinted>
  <dcterms:created xsi:type="dcterms:W3CDTF">2021-10-28T13:31:00Z</dcterms:created>
  <dcterms:modified xsi:type="dcterms:W3CDTF">2024-11-25T10:30:00Z</dcterms:modified>
</cp:coreProperties>
</file>